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58" w:rsidRPr="0003652B" w:rsidRDefault="00A1530F" w:rsidP="00A46FB5">
      <w:pPr>
        <w:jc w:val="center"/>
        <w:rPr>
          <w:rFonts w:ascii="Verdana" w:hAnsi="Verdana" w:cstheme="minorHAnsi"/>
          <w:sz w:val="20"/>
          <w:szCs w:val="24"/>
        </w:rPr>
      </w:pPr>
      <w:r w:rsidRPr="0003652B">
        <w:rPr>
          <w:rFonts w:ascii="Verdana" w:hAnsi="Verdana" w:cstheme="minorHAnsi"/>
          <w:sz w:val="20"/>
          <w:szCs w:val="24"/>
        </w:rPr>
        <w:t>Дневен ред</w:t>
      </w:r>
    </w:p>
    <w:p w:rsidR="009B16FF" w:rsidRPr="0003652B" w:rsidRDefault="009B16FF" w:rsidP="00A46FB5">
      <w:pPr>
        <w:jc w:val="center"/>
        <w:rPr>
          <w:rFonts w:ascii="Verdana" w:hAnsi="Verdana" w:cstheme="minorHAnsi"/>
          <w:sz w:val="20"/>
          <w:szCs w:val="24"/>
        </w:rPr>
      </w:pPr>
    </w:p>
    <w:p w:rsidR="0003652B" w:rsidRPr="00CF258C" w:rsidRDefault="0003652B" w:rsidP="00CF258C">
      <w:pPr>
        <w:pStyle w:val="a3"/>
        <w:numPr>
          <w:ilvl w:val="0"/>
          <w:numId w:val="5"/>
        </w:numPr>
        <w:ind w:right="49"/>
        <w:jc w:val="both"/>
        <w:rPr>
          <w:rFonts w:ascii="Verdana" w:hAnsi="Verdana" w:cs="Arial"/>
          <w:sz w:val="20"/>
          <w:szCs w:val="24"/>
        </w:rPr>
      </w:pPr>
      <w:r w:rsidRPr="00CF258C">
        <w:rPr>
          <w:rFonts w:ascii="Verdana" w:hAnsi="Verdana" w:cs="Arial"/>
          <w:sz w:val="20"/>
          <w:szCs w:val="24"/>
        </w:rPr>
        <w:t>Ф</w:t>
      </w:r>
      <w:r w:rsidRPr="00CF258C">
        <w:rPr>
          <w:rFonts w:ascii="Verdana" w:hAnsi="Verdana" w:cs="Arial"/>
          <w:sz w:val="20"/>
          <w:szCs w:val="24"/>
        </w:rPr>
        <w:t xml:space="preserve">ормиране на единен номер </w:t>
      </w:r>
      <w:r w:rsidRPr="00CF258C">
        <w:rPr>
          <w:rFonts w:ascii="Verdana" w:hAnsi="Verdana" w:cs="Arial"/>
          <w:sz w:val="20"/>
          <w:szCs w:val="24"/>
          <w:lang w:val="en-US"/>
        </w:rPr>
        <w:t xml:space="preserve"> </w:t>
      </w:r>
      <w:r w:rsidRPr="00CF258C">
        <w:rPr>
          <w:rFonts w:ascii="Verdana" w:hAnsi="Verdana" w:cs="Arial"/>
          <w:sz w:val="20"/>
          <w:szCs w:val="24"/>
        </w:rPr>
        <w:t xml:space="preserve">на ПСИК на територията на УМБАЛ –„Д-р Георги </w:t>
      </w:r>
      <w:proofErr w:type="spellStart"/>
      <w:r w:rsidRPr="00CF258C">
        <w:rPr>
          <w:rFonts w:ascii="Verdana" w:hAnsi="Verdana" w:cs="Arial"/>
          <w:sz w:val="20"/>
          <w:szCs w:val="24"/>
        </w:rPr>
        <w:t>Странски</w:t>
      </w:r>
      <w:proofErr w:type="spellEnd"/>
      <w:r w:rsidRPr="00CF258C">
        <w:rPr>
          <w:rFonts w:ascii="Verdana" w:hAnsi="Verdana" w:cs="Arial"/>
          <w:sz w:val="20"/>
          <w:szCs w:val="24"/>
        </w:rPr>
        <w:t xml:space="preserve">” ЕАД при Община Плевен , Област Плевен </w:t>
      </w:r>
      <w:r w:rsidRPr="00CF258C">
        <w:rPr>
          <w:rFonts w:ascii="Verdana" w:hAnsi="Verdana"/>
          <w:sz w:val="20"/>
          <w:szCs w:val="24"/>
        </w:rPr>
        <w:t xml:space="preserve">за </w:t>
      </w:r>
      <w:r w:rsidRPr="00CF258C">
        <w:rPr>
          <w:rFonts w:ascii="Verdana" w:hAnsi="Verdana" w:cs="Arial"/>
          <w:sz w:val="20"/>
          <w:szCs w:val="24"/>
        </w:rPr>
        <w:t xml:space="preserve">произвеждане на изборите за народни представители на </w:t>
      </w:r>
      <w:r w:rsidRPr="00CF258C">
        <w:rPr>
          <w:rFonts w:ascii="Verdana" w:hAnsi="Verdana" w:cs="Arial"/>
          <w:sz w:val="20"/>
          <w:szCs w:val="24"/>
          <w:lang w:val="ru-RU"/>
        </w:rPr>
        <w:t>4</w:t>
      </w:r>
      <w:r w:rsidRPr="00CF258C">
        <w:rPr>
          <w:rFonts w:ascii="Verdana" w:hAnsi="Verdana" w:cs="Arial"/>
          <w:sz w:val="20"/>
          <w:szCs w:val="24"/>
        </w:rPr>
        <w:t>-ти април 2021 г. в Петнадесети изборен район-Плевенски</w:t>
      </w:r>
    </w:p>
    <w:p w:rsidR="0003652B" w:rsidRPr="00CF258C" w:rsidRDefault="0003652B" w:rsidP="00CF258C">
      <w:pPr>
        <w:pStyle w:val="a3"/>
        <w:numPr>
          <w:ilvl w:val="0"/>
          <w:numId w:val="5"/>
        </w:numPr>
        <w:ind w:right="49"/>
        <w:jc w:val="both"/>
        <w:rPr>
          <w:rFonts w:ascii="Verdana" w:hAnsi="Verdana" w:cs="Arial"/>
          <w:sz w:val="20"/>
          <w:szCs w:val="24"/>
        </w:rPr>
      </w:pPr>
      <w:r w:rsidRPr="00CF258C">
        <w:rPr>
          <w:rFonts w:ascii="Verdana" w:eastAsia="Times New Roman" w:hAnsi="Verdana" w:cs="Helvetica"/>
          <w:color w:val="333333"/>
          <w:sz w:val="20"/>
          <w:szCs w:val="24"/>
        </w:rPr>
        <w:t>Промени в съставите на секционните избирателни комисии</w:t>
      </w:r>
      <w:r w:rsidRPr="00CF258C">
        <w:rPr>
          <w:rFonts w:ascii="Verdana" w:hAnsi="Verdana"/>
          <w:sz w:val="20"/>
          <w:szCs w:val="24"/>
        </w:rPr>
        <w:t xml:space="preserve"> в ОБЩИНА ЛЕВСКИ  за </w:t>
      </w:r>
      <w:r w:rsidRPr="00CF258C">
        <w:rPr>
          <w:rFonts w:ascii="Verdana" w:hAnsi="Verdana" w:cs="Arial"/>
          <w:sz w:val="20"/>
          <w:szCs w:val="24"/>
        </w:rPr>
        <w:t xml:space="preserve">произвеждане на  изборите за народни представители на </w:t>
      </w:r>
      <w:r w:rsidRPr="00CF258C">
        <w:rPr>
          <w:rFonts w:ascii="Verdana" w:hAnsi="Verdana" w:cs="Arial"/>
          <w:sz w:val="20"/>
          <w:szCs w:val="24"/>
          <w:lang w:val="ru-RU"/>
        </w:rPr>
        <w:t>4</w:t>
      </w:r>
      <w:r w:rsidRPr="00CF258C">
        <w:rPr>
          <w:rFonts w:ascii="Verdana" w:hAnsi="Verdana" w:cs="Arial"/>
          <w:sz w:val="20"/>
          <w:szCs w:val="24"/>
        </w:rPr>
        <w:t>-ти април 2021 г. в Петнадесети изборен район-Плевенски.</w:t>
      </w:r>
    </w:p>
    <w:p w:rsidR="0003652B" w:rsidRPr="00CF258C" w:rsidRDefault="0003652B" w:rsidP="00CF258C">
      <w:pPr>
        <w:pStyle w:val="a3"/>
        <w:numPr>
          <w:ilvl w:val="0"/>
          <w:numId w:val="5"/>
        </w:numPr>
        <w:ind w:right="49"/>
        <w:jc w:val="both"/>
        <w:rPr>
          <w:rFonts w:ascii="Verdana" w:hAnsi="Verdana" w:cs="Arial"/>
          <w:sz w:val="20"/>
          <w:szCs w:val="24"/>
        </w:rPr>
      </w:pPr>
      <w:r w:rsidRPr="00CF258C">
        <w:rPr>
          <w:rFonts w:ascii="Verdana" w:eastAsia="Times New Roman" w:hAnsi="Verdana" w:cs="Helvetica"/>
          <w:color w:val="333333"/>
          <w:sz w:val="20"/>
          <w:szCs w:val="24"/>
        </w:rPr>
        <w:t>Промени в съставите на секционните избирателни комисии</w:t>
      </w:r>
      <w:r w:rsidRPr="00CF258C">
        <w:rPr>
          <w:rFonts w:ascii="Verdana" w:hAnsi="Verdana"/>
          <w:sz w:val="20"/>
          <w:szCs w:val="24"/>
        </w:rPr>
        <w:t xml:space="preserve"> в ОБЩИНА </w:t>
      </w:r>
      <w:r w:rsidRPr="00CF258C">
        <w:rPr>
          <w:rFonts w:ascii="Verdana" w:hAnsi="Verdana"/>
          <w:sz w:val="20"/>
          <w:szCs w:val="24"/>
          <w:lang w:val="en-US"/>
        </w:rPr>
        <w:t>ГУЛЯНЦИ</w:t>
      </w:r>
      <w:r w:rsidRPr="00CF258C">
        <w:rPr>
          <w:rFonts w:ascii="Verdana" w:hAnsi="Verdana"/>
          <w:sz w:val="20"/>
          <w:szCs w:val="24"/>
        </w:rPr>
        <w:t xml:space="preserve"> за </w:t>
      </w:r>
      <w:r w:rsidRPr="00CF258C">
        <w:rPr>
          <w:rFonts w:ascii="Verdana" w:hAnsi="Verdana" w:cs="Arial"/>
          <w:sz w:val="20"/>
          <w:szCs w:val="24"/>
        </w:rPr>
        <w:t xml:space="preserve">произвеждане на  изборите за народни представители на </w:t>
      </w:r>
      <w:r w:rsidRPr="00CF258C">
        <w:rPr>
          <w:rFonts w:ascii="Verdana" w:hAnsi="Verdana" w:cs="Arial"/>
          <w:sz w:val="20"/>
          <w:szCs w:val="24"/>
          <w:lang w:val="ru-RU"/>
        </w:rPr>
        <w:t>4</w:t>
      </w:r>
      <w:r w:rsidRPr="00CF258C">
        <w:rPr>
          <w:rFonts w:ascii="Verdana" w:hAnsi="Verdana" w:cs="Arial"/>
          <w:sz w:val="20"/>
          <w:szCs w:val="24"/>
        </w:rPr>
        <w:t>-ти април 2021 г. в Петнадесети изборен район-Плевенски.</w:t>
      </w:r>
    </w:p>
    <w:p w:rsidR="0003652B" w:rsidRPr="00CF258C" w:rsidRDefault="0003652B" w:rsidP="00CF258C">
      <w:pPr>
        <w:pStyle w:val="a3"/>
        <w:numPr>
          <w:ilvl w:val="0"/>
          <w:numId w:val="5"/>
        </w:numPr>
        <w:ind w:right="49"/>
        <w:jc w:val="both"/>
        <w:rPr>
          <w:rFonts w:ascii="Verdana" w:hAnsi="Verdana" w:cs="Arial"/>
          <w:sz w:val="20"/>
          <w:szCs w:val="24"/>
        </w:rPr>
      </w:pPr>
      <w:r w:rsidRPr="00CF258C">
        <w:rPr>
          <w:rFonts w:ascii="Verdana" w:eastAsia="Times New Roman" w:hAnsi="Verdana" w:cs="Helvetica"/>
          <w:color w:val="333333"/>
          <w:sz w:val="20"/>
          <w:szCs w:val="24"/>
        </w:rPr>
        <w:t>Промени в съставите на секционните избирателни комисии</w:t>
      </w:r>
      <w:r w:rsidRPr="00CF258C">
        <w:rPr>
          <w:rFonts w:ascii="Verdana" w:hAnsi="Verdana"/>
          <w:sz w:val="20"/>
          <w:szCs w:val="24"/>
        </w:rPr>
        <w:t xml:space="preserve"> в ОБЩИНА ПОРДИМ за </w:t>
      </w:r>
      <w:r w:rsidRPr="00CF258C">
        <w:rPr>
          <w:rFonts w:ascii="Verdana" w:hAnsi="Verdana" w:cs="Arial"/>
          <w:sz w:val="20"/>
          <w:szCs w:val="24"/>
        </w:rPr>
        <w:t xml:space="preserve">произвеждане на  изборите за народни представители на </w:t>
      </w:r>
      <w:r w:rsidRPr="00CF258C">
        <w:rPr>
          <w:rFonts w:ascii="Verdana" w:hAnsi="Verdana" w:cs="Arial"/>
          <w:sz w:val="20"/>
          <w:szCs w:val="24"/>
          <w:lang w:val="ru-RU"/>
        </w:rPr>
        <w:t>4</w:t>
      </w:r>
      <w:r w:rsidRPr="00CF258C">
        <w:rPr>
          <w:rFonts w:ascii="Verdana" w:hAnsi="Verdana" w:cs="Arial"/>
          <w:sz w:val="20"/>
          <w:szCs w:val="24"/>
        </w:rPr>
        <w:t>-ти април 2021 г. в Петнадесети изборен район-Плевенски.</w:t>
      </w:r>
    </w:p>
    <w:p w:rsidR="0003652B" w:rsidRPr="00CF258C" w:rsidRDefault="0003652B" w:rsidP="00CF258C">
      <w:pPr>
        <w:pStyle w:val="a3"/>
        <w:numPr>
          <w:ilvl w:val="0"/>
          <w:numId w:val="5"/>
        </w:numPr>
        <w:ind w:right="49"/>
        <w:jc w:val="both"/>
        <w:rPr>
          <w:rFonts w:ascii="Verdana" w:hAnsi="Verdana" w:cs="Arial"/>
          <w:sz w:val="20"/>
          <w:szCs w:val="24"/>
        </w:rPr>
      </w:pPr>
      <w:r w:rsidRPr="00CF258C">
        <w:rPr>
          <w:rFonts w:ascii="Verdana" w:eastAsia="Times New Roman" w:hAnsi="Verdana" w:cs="Helvetica"/>
          <w:color w:val="333333"/>
          <w:sz w:val="20"/>
          <w:szCs w:val="24"/>
        </w:rPr>
        <w:t>Промени в съставите на секционните избирателни комисии</w:t>
      </w:r>
      <w:r w:rsidRPr="00CF258C">
        <w:rPr>
          <w:rFonts w:ascii="Verdana" w:hAnsi="Verdana"/>
          <w:sz w:val="20"/>
          <w:szCs w:val="24"/>
        </w:rPr>
        <w:t xml:space="preserve"> в ОБЩИНА КНЕЖА за </w:t>
      </w:r>
      <w:r w:rsidRPr="00CF258C">
        <w:rPr>
          <w:rFonts w:ascii="Verdana" w:hAnsi="Verdana" w:cs="Arial"/>
          <w:sz w:val="20"/>
          <w:szCs w:val="24"/>
        </w:rPr>
        <w:t xml:space="preserve">произвеждане на  изборите за народни представители на </w:t>
      </w:r>
      <w:r w:rsidRPr="00CF258C">
        <w:rPr>
          <w:rFonts w:ascii="Verdana" w:hAnsi="Verdana" w:cs="Arial"/>
          <w:sz w:val="20"/>
          <w:szCs w:val="24"/>
          <w:lang w:val="ru-RU"/>
        </w:rPr>
        <w:t>4</w:t>
      </w:r>
      <w:r w:rsidRPr="00CF258C">
        <w:rPr>
          <w:rFonts w:ascii="Verdana" w:hAnsi="Verdana" w:cs="Arial"/>
          <w:sz w:val="20"/>
          <w:szCs w:val="24"/>
        </w:rPr>
        <w:t>-ти април 2021 г. в Петнадесети изборен район-Плевенски.</w:t>
      </w:r>
    </w:p>
    <w:p w:rsidR="0003652B" w:rsidRPr="00CF258C" w:rsidRDefault="0003652B" w:rsidP="00CF258C">
      <w:pPr>
        <w:pStyle w:val="a3"/>
        <w:numPr>
          <w:ilvl w:val="0"/>
          <w:numId w:val="5"/>
        </w:numPr>
        <w:ind w:right="49"/>
        <w:jc w:val="both"/>
        <w:rPr>
          <w:rFonts w:ascii="Verdana" w:hAnsi="Verdana" w:cs="Arial"/>
          <w:sz w:val="20"/>
          <w:szCs w:val="24"/>
        </w:rPr>
      </w:pPr>
      <w:r w:rsidRPr="00CF258C">
        <w:rPr>
          <w:rFonts w:ascii="Verdana" w:eastAsia="Times New Roman" w:hAnsi="Verdana" w:cs="Helvetica"/>
          <w:color w:val="333333"/>
          <w:sz w:val="20"/>
          <w:szCs w:val="24"/>
        </w:rPr>
        <w:t>Промени в съставите на секционните избирателни комисии</w:t>
      </w:r>
      <w:r w:rsidRPr="00CF258C">
        <w:rPr>
          <w:rFonts w:ascii="Verdana" w:hAnsi="Verdana"/>
          <w:sz w:val="20"/>
          <w:szCs w:val="24"/>
        </w:rPr>
        <w:t xml:space="preserve"> в ОБЩИНА ПЛЕВЕН за </w:t>
      </w:r>
      <w:r w:rsidRPr="00CF258C">
        <w:rPr>
          <w:rFonts w:ascii="Verdana" w:hAnsi="Verdana" w:cs="Arial"/>
          <w:sz w:val="20"/>
          <w:szCs w:val="24"/>
        </w:rPr>
        <w:t xml:space="preserve">произвеждане на  изборите за народни представители на </w:t>
      </w:r>
      <w:r w:rsidRPr="00CF258C">
        <w:rPr>
          <w:rFonts w:ascii="Verdana" w:hAnsi="Verdana" w:cs="Arial"/>
          <w:sz w:val="20"/>
          <w:szCs w:val="24"/>
          <w:lang w:val="ru-RU"/>
        </w:rPr>
        <w:t>4</w:t>
      </w:r>
      <w:r w:rsidRPr="00CF258C">
        <w:rPr>
          <w:rFonts w:ascii="Verdana" w:hAnsi="Verdana" w:cs="Arial"/>
          <w:sz w:val="20"/>
          <w:szCs w:val="24"/>
        </w:rPr>
        <w:t>-ти април 2021 г. в Петнадесети изборен район-Плевенски.</w:t>
      </w:r>
    </w:p>
    <w:p w:rsidR="0003652B" w:rsidRPr="00CF258C" w:rsidRDefault="0003652B" w:rsidP="00CF258C">
      <w:pPr>
        <w:pStyle w:val="a3"/>
        <w:numPr>
          <w:ilvl w:val="0"/>
          <w:numId w:val="5"/>
        </w:numPr>
        <w:ind w:right="49"/>
        <w:jc w:val="both"/>
        <w:rPr>
          <w:rFonts w:ascii="Verdana" w:hAnsi="Verdana" w:cs="Arial"/>
          <w:sz w:val="20"/>
          <w:szCs w:val="24"/>
        </w:rPr>
      </w:pPr>
      <w:r w:rsidRPr="00CF258C">
        <w:rPr>
          <w:rFonts w:ascii="Verdana" w:hAnsi="Verdana" w:cs="Arial"/>
          <w:sz w:val="20"/>
          <w:szCs w:val="24"/>
        </w:rPr>
        <w:t>Ф</w:t>
      </w:r>
      <w:r w:rsidRPr="00CF258C">
        <w:rPr>
          <w:rFonts w:ascii="Verdana" w:hAnsi="Verdana" w:cs="Arial"/>
          <w:sz w:val="20"/>
          <w:szCs w:val="24"/>
        </w:rPr>
        <w:t>ормиране на единен номер</w:t>
      </w:r>
      <w:r w:rsidRPr="00CF258C">
        <w:rPr>
          <w:rFonts w:ascii="Verdana" w:hAnsi="Verdana" w:cs="Arial"/>
          <w:sz w:val="20"/>
          <w:szCs w:val="24"/>
          <w:lang w:val="en-US"/>
        </w:rPr>
        <w:t xml:space="preserve"> </w:t>
      </w:r>
      <w:r w:rsidRPr="00CF258C">
        <w:rPr>
          <w:rFonts w:ascii="Verdana" w:hAnsi="Verdana" w:cs="Arial"/>
          <w:sz w:val="20"/>
          <w:szCs w:val="24"/>
        </w:rPr>
        <w:t xml:space="preserve">на СИК в Дом за стари хора – </w:t>
      </w:r>
      <w:proofErr w:type="spellStart"/>
      <w:r w:rsidRPr="00CF258C">
        <w:rPr>
          <w:rFonts w:ascii="Verdana" w:hAnsi="Verdana" w:cs="Arial"/>
          <w:sz w:val="20"/>
          <w:szCs w:val="24"/>
        </w:rPr>
        <w:t>с.Бохот</w:t>
      </w:r>
      <w:proofErr w:type="spellEnd"/>
      <w:r w:rsidRPr="00CF258C">
        <w:rPr>
          <w:rFonts w:ascii="Verdana" w:hAnsi="Verdana" w:cs="Arial"/>
          <w:sz w:val="20"/>
          <w:szCs w:val="24"/>
        </w:rPr>
        <w:t xml:space="preserve"> на територията на Община Плевен , Област Плевен </w:t>
      </w:r>
      <w:r w:rsidRPr="00CF258C">
        <w:rPr>
          <w:rFonts w:ascii="Verdana" w:hAnsi="Verdana"/>
          <w:sz w:val="20"/>
          <w:szCs w:val="24"/>
        </w:rPr>
        <w:t xml:space="preserve">за </w:t>
      </w:r>
      <w:r w:rsidRPr="00CF258C">
        <w:rPr>
          <w:rFonts w:ascii="Verdana" w:hAnsi="Verdana" w:cs="Arial"/>
          <w:sz w:val="20"/>
          <w:szCs w:val="24"/>
        </w:rPr>
        <w:t xml:space="preserve">произвеждане на изборите за народни представители на </w:t>
      </w:r>
      <w:r w:rsidRPr="00CF258C">
        <w:rPr>
          <w:rFonts w:ascii="Verdana" w:hAnsi="Verdana" w:cs="Arial"/>
          <w:sz w:val="20"/>
          <w:szCs w:val="24"/>
          <w:lang w:val="ru-RU"/>
        </w:rPr>
        <w:t>4</w:t>
      </w:r>
      <w:r w:rsidRPr="00CF258C">
        <w:rPr>
          <w:rFonts w:ascii="Verdana" w:hAnsi="Verdana" w:cs="Arial"/>
          <w:sz w:val="20"/>
          <w:szCs w:val="24"/>
        </w:rPr>
        <w:t>-ти април 2021 г. в Петнадесети изборен район-Плевенски</w:t>
      </w:r>
    </w:p>
    <w:p w:rsidR="0003652B" w:rsidRPr="00CF258C" w:rsidRDefault="0003652B" w:rsidP="00CF258C">
      <w:pPr>
        <w:pStyle w:val="a3"/>
        <w:numPr>
          <w:ilvl w:val="0"/>
          <w:numId w:val="5"/>
        </w:numPr>
        <w:ind w:right="49"/>
        <w:jc w:val="both"/>
        <w:rPr>
          <w:rFonts w:ascii="Verdana" w:hAnsi="Verdana" w:cs="Arial"/>
          <w:sz w:val="20"/>
          <w:szCs w:val="24"/>
        </w:rPr>
      </w:pPr>
      <w:r w:rsidRPr="00CF258C">
        <w:rPr>
          <w:rFonts w:ascii="Verdana" w:hAnsi="Verdana" w:cs="Arial"/>
          <w:sz w:val="20"/>
          <w:szCs w:val="24"/>
        </w:rPr>
        <w:t>Ф</w:t>
      </w:r>
      <w:r w:rsidRPr="00CF258C">
        <w:rPr>
          <w:rFonts w:ascii="Verdana" w:hAnsi="Verdana" w:cs="Arial"/>
          <w:sz w:val="20"/>
          <w:szCs w:val="24"/>
        </w:rPr>
        <w:t xml:space="preserve">ормиране на единните номера </w:t>
      </w:r>
      <w:r w:rsidRPr="00CF258C">
        <w:rPr>
          <w:rFonts w:ascii="Verdana" w:hAnsi="Verdana" w:cs="Arial"/>
          <w:sz w:val="20"/>
          <w:szCs w:val="24"/>
          <w:lang w:val="en-US"/>
        </w:rPr>
        <w:t xml:space="preserve"> </w:t>
      </w:r>
      <w:r w:rsidRPr="00CF258C">
        <w:rPr>
          <w:rFonts w:ascii="Verdana" w:hAnsi="Verdana" w:cs="Arial"/>
          <w:sz w:val="20"/>
          <w:szCs w:val="24"/>
        </w:rPr>
        <w:t>и</w:t>
      </w:r>
      <w:r w:rsidRPr="00CF258C">
        <w:rPr>
          <w:rFonts w:ascii="Verdana" w:hAnsi="Verdana" w:cs="Arial"/>
          <w:sz w:val="20"/>
          <w:szCs w:val="24"/>
          <w:lang w:val="en-US"/>
        </w:rPr>
        <w:t xml:space="preserve"> </w:t>
      </w:r>
      <w:r w:rsidRPr="00CF258C">
        <w:rPr>
          <w:rFonts w:ascii="Verdana" w:hAnsi="Verdana" w:cs="Arial"/>
          <w:sz w:val="20"/>
          <w:szCs w:val="24"/>
        </w:rPr>
        <w:t xml:space="preserve">назначаване съставите на ПСИК на територията на Община ПЛЕВЕН, Област Плевен </w:t>
      </w:r>
      <w:r w:rsidRPr="00CF258C">
        <w:rPr>
          <w:rFonts w:ascii="Verdana" w:hAnsi="Verdana"/>
          <w:sz w:val="20"/>
          <w:szCs w:val="24"/>
        </w:rPr>
        <w:t xml:space="preserve">за </w:t>
      </w:r>
      <w:r w:rsidRPr="00CF258C">
        <w:rPr>
          <w:rFonts w:ascii="Verdana" w:hAnsi="Verdana" w:cs="Arial"/>
          <w:sz w:val="20"/>
          <w:szCs w:val="24"/>
        </w:rPr>
        <w:t xml:space="preserve">произвеждане на изборите за народни представители на </w:t>
      </w:r>
      <w:r w:rsidRPr="00CF258C">
        <w:rPr>
          <w:rFonts w:ascii="Verdana" w:hAnsi="Verdana" w:cs="Arial"/>
          <w:sz w:val="20"/>
          <w:szCs w:val="24"/>
          <w:lang w:val="ru-RU"/>
        </w:rPr>
        <w:t>4</w:t>
      </w:r>
      <w:r w:rsidRPr="00CF258C">
        <w:rPr>
          <w:rFonts w:ascii="Verdana" w:hAnsi="Verdana" w:cs="Arial"/>
          <w:sz w:val="20"/>
          <w:szCs w:val="24"/>
        </w:rPr>
        <w:t>-ти април 2021 г. в Петнадесети изборен район-Плевенски</w:t>
      </w:r>
      <w:bookmarkStart w:id="0" w:name="_GoBack"/>
      <w:bookmarkEnd w:id="0"/>
    </w:p>
    <w:p w:rsidR="00CF258C" w:rsidRPr="00CF258C" w:rsidRDefault="00CF258C" w:rsidP="00CF258C">
      <w:pPr>
        <w:pStyle w:val="a3"/>
        <w:numPr>
          <w:ilvl w:val="0"/>
          <w:numId w:val="5"/>
        </w:numPr>
        <w:ind w:right="49"/>
        <w:jc w:val="both"/>
        <w:rPr>
          <w:rFonts w:ascii="Verdana" w:hAnsi="Verdana" w:cs="Arial"/>
          <w:szCs w:val="24"/>
        </w:rPr>
      </w:pPr>
      <w:r w:rsidRPr="00CF258C">
        <w:rPr>
          <w:rFonts w:ascii="Verdana" w:hAnsi="Verdana" w:cs="Arial"/>
          <w:sz w:val="20"/>
          <w:szCs w:val="18"/>
        </w:rPr>
        <w:t>Ф</w:t>
      </w:r>
      <w:r w:rsidRPr="00CF258C">
        <w:rPr>
          <w:rFonts w:ascii="Verdana" w:hAnsi="Verdana" w:cs="Arial"/>
          <w:sz w:val="20"/>
          <w:szCs w:val="18"/>
        </w:rPr>
        <w:t>ормиране на единен номер</w:t>
      </w:r>
      <w:r w:rsidRPr="00CF258C">
        <w:rPr>
          <w:rFonts w:ascii="Verdana" w:hAnsi="Verdana" w:cs="Arial"/>
          <w:sz w:val="20"/>
          <w:szCs w:val="18"/>
          <w:lang w:val="en-US"/>
        </w:rPr>
        <w:t xml:space="preserve"> </w:t>
      </w:r>
      <w:r w:rsidRPr="00CF258C">
        <w:rPr>
          <w:rFonts w:ascii="Verdana" w:hAnsi="Verdana" w:cs="Arial"/>
          <w:sz w:val="20"/>
          <w:szCs w:val="18"/>
        </w:rPr>
        <w:t xml:space="preserve">на СИК на територията на ЗАТВОРА при Община Плевен, Област Плевен </w:t>
      </w:r>
      <w:r w:rsidRPr="00CF258C">
        <w:rPr>
          <w:rFonts w:ascii="Verdana" w:hAnsi="Verdana"/>
          <w:sz w:val="20"/>
          <w:szCs w:val="18"/>
        </w:rPr>
        <w:t xml:space="preserve">за </w:t>
      </w:r>
      <w:r w:rsidRPr="00CF258C">
        <w:rPr>
          <w:rFonts w:ascii="Verdana" w:hAnsi="Verdana" w:cs="Arial"/>
          <w:sz w:val="20"/>
          <w:szCs w:val="18"/>
        </w:rPr>
        <w:t xml:space="preserve">произвеждане на изборите за народни представители на </w:t>
      </w:r>
      <w:r w:rsidRPr="00CF258C">
        <w:rPr>
          <w:rFonts w:ascii="Verdana" w:hAnsi="Verdana" w:cs="Arial"/>
          <w:sz w:val="20"/>
          <w:szCs w:val="18"/>
          <w:lang w:val="ru-RU"/>
        </w:rPr>
        <w:t>4</w:t>
      </w:r>
      <w:r w:rsidRPr="00CF258C">
        <w:rPr>
          <w:rFonts w:ascii="Verdana" w:hAnsi="Verdana" w:cs="Arial"/>
          <w:sz w:val="20"/>
          <w:szCs w:val="18"/>
        </w:rPr>
        <w:t>-ти април 2021 г. в Петнадесети изборен район-Плевенски</w:t>
      </w:r>
    </w:p>
    <w:p w:rsidR="0003652B" w:rsidRPr="001A70BD" w:rsidRDefault="0003652B" w:rsidP="0003652B">
      <w:pPr>
        <w:ind w:right="49"/>
        <w:jc w:val="both"/>
        <w:rPr>
          <w:rFonts w:ascii="Verdana" w:hAnsi="Verdana" w:cs="Arial"/>
          <w:b/>
          <w:sz w:val="18"/>
          <w:szCs w:val="18"/>
        </w:rPr>
      </w:pPr>
    </w:p>
    <w:p w:rsidR="0003652B" w:rsidRPr="00D57F30" w:rsidRDefault="0003652B" w:rsidP="0003652B">
      <w:pPr>
        <w:ind w:right="49"/>
        <w:jc w:val="both"/>
        <w:rPr>
          <w:rFonts w:ascii="Verdana" w:hAnsi="Verdana" w:cs="Arial"/>
          <w:b/>
          <w:sz w:val="18"/>
          <w:szCs w:val="18"/>
        </w:rPr>
      </w:pPr>
    </w:p>
    <w:p w:rsidR="009B16FF" w:rsidRPr="009B16FF" w:rsidRDefault="009B16FF" w:rsidP="009B16FF">
      <w:pPr>
        <w:pStyle w:val="a3"/>
        <w:ind w:right="49"/>
        <w:jc w:val="both"/>
        <w:rPr>
          <w:rFonts w:ascii="Verdana" w:hAnsi="Verdana" w:cs="Arial"/>
          <w:b/>
          <w:sz w:val="18"/>
          <w:szCs w:val="18"/>
        </w:rPr>
      </w:pPr>
    </w:p>
    <w:p w:rsidR="009B16FF" w:rsidRDefault="009B16FF" w:rsidP="00A1530F">
      <w:pPr>
        <w:jc w:val="center"/>
      </w:pPr>
    </w:p>
    <w:sectPr w:rsidR="009B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E6D"/>
    <w:multiLevelType w:val="hybridMultilevel"/>
    <w:tmpl w:val="36D29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678"/>
    <w:multiLevelType w:val="hybridMultilevel"/>
    <w:tmpl w:val="C3EA765C"/>
    <w:lvl w:ilvl="0" w:tplc="8E3402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52EA"/>
    <w:multiLevelType w:val="hybridMultilevel"/>
    <w:tmpl w:val="349A4E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4C8E"/>
    <w:multiLevelType w:val="hybridMultilevel"/>
    <w:tmpl w:val="3490F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3D61"/>
    <w:multiLevelType w:val="hybridMultilevel"/>
    <w:tmpl w:val="F01AC6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6B"/>
    <w:rsid w:val="0003652B"/>
    <w:rsid w:val="002D2F96"/>
    <w:rsid w:val="003D6965"/>
    <w:rsid w:val="005576F3"/>
    <w:rsid w:val="008C4558"/>
    <w:rsid w:val="009B16FF"/>
    <w:rsid w:val="00A1530F"/>
    <w:rsid w:val="00A46FB5"/>
    <w:rsid w:val="00BB2E6B"/>
    <w:rsid w:val="00C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B601-A615-4692-AF4D-341547C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OVANESYAN1</dc:creator>
  <cp:keywords/>
  <dc:description/>
  <cp:lastModifiedBy>OVANESYAN1</cp:lastModifiedBy>
  <cp:revision>10</cp:revision>
  <dcterms:created xsi:type="dcterms:W3CDTF">2021-03-17T17:04:00Z</dcterms:created>
  <dcterms:modified xsi:type="dcterms:W3CDTF">2021-03-25T15:54:00Z</dcterms:modified>
</cp:coreProperties>
</file>